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20" w:after="0"/>
        <w:rPr>
          <w:rFonts w:ascii="Cambria" w:hAnsi="Cambria" w:cs="Tahoma"/>
          <w:b/>
          <w:i/>
          <w:sz w:val="18"/>
        </w:rPr>
      </w:pPr>
      <w:r>
        <w:rPr>
          <w:rFonts w:cs="Tahoma" w:ascii="Cambria" w:hAnsi="Cambria"/>
          <w:b/>
          <w:i/>
          <w:sz w:val="18"/>
          <w:u w:val="single"/>
        </w:rPr>
        <w:t>DOKUMENT SKŁADANY WRAZ Z OFERTĄ</w:t>
      </w:r>
      <w:r>
        <w:rPr>
          <w:rFonts w:cs="Tahoma" w:ascii="Cambria" w:hAnsi="Cambria"/>
          <w:b/>
          <w:i/>
          <w:sz w:val="18"/>
        </w:rPr>
        <w:t xml:space="preserve">  </w:t>
      </w:r>
    </w:p>
    <w:p>
      <w:pPr>
        <w:pStyle w:val="Normal"/>
        <w:spacing w:before="120" w:after="0"/>
        <w:rPr>
          <w:rFonts w:ascii="Cambria" w:hAnsi="Cambria" w:cs="Cambria"/>
          <w:b/>
          <w:sz w:val="18"/>
          <w:szCs w:val="22"/>
        </w:rPr>
      </w:pPr>
      <w:r>
        <w:rPr>
          <w:rFonts w:cs="Tahoma" w:ascii="Cambria" w:hAnsi="Cambria"/>
          <w:b/>
          <w:i/>
          <w:sz w:val="18"/>
        </w:rPr>
        <w:t xml:space="preserve">( </w:t>
      </w:r>
      <w:r>
        <w:rPr>
          <w:rFonts w:cs="Cambria" w:ascii="Cambria" w:hAnsi="Cambria"/>
          <w:b/>
          <w:sz w:val="18"/>
          <w:szCs w:val="22"/>
        </w:rPr>
        <w:t>tylko w przypadku gdy zachodzi przesłanka określona w art. 117 ust 4 ustawy pzp)</w:t>
      </w:r>
    </w:p>
    <w:p>
      <w:pPr>
        <w:pStyle w:val="Normal"/>
        <w:autoSpaceDE w:val="false"/>
        <w:rPr>
          <w:rFonts w:ascii="Cambria" w:hAnsi="Cambria" w:cs="Cambria"/>
          <w:b/>
          <w:sz w:val="22"/>
          <w:szCs w:val="22"/>
        </w:rPr>
      </w:pPr>
      <w:r>
        <w:rPr>
          <w:rFonts w:cs="Cambria" w:ascii="Cambria" w:hAnsi="Cambria"/>
          <w:b/>
          <w:sz w:val="22"/>
          <w:szCs w:val="22"/>
        </w:rPr>
      </w:r>
    </w:p>
    <w:p>
      <w:pPr>
        <w:pStyle w:val="BodyText"/>
        <w:jc w:val="end"/>
        <w:rPr>
          <w:rFonts w:ascii="Cambria" w:hAnsi="Cambria" w:cs="Cambria"/>
          <w:b/>
          <w:sz w:val="22"/>
          <w:szCs w:val="36"/>
        </w:rPr>
      </w:pPr>
      <w:r>
        <w:rPr>
          <w:rFonts w:cs="Cambria" w:ascii="Cambria" w:hAnsi="Cambria"/>
        </w:rPr>
        <w:tab/>
        <w:tab/>
        <w:tab/>
        <w:tab/>
        <w:tab/>
        <w:tab/>
        <w:tab/>
        <w:tab/>
      </w:r>
      <w:r>
        <w:rPr>
          <w:rFonts w:cs="Cambria" w:ascii="Cambria" w:hAnsi="Cambria"/>
          <w:b/>
          <w:sz w:val="22"/>
        </w:rPr>
        <w:t xml:space="preserve">Załącznik </w:t>
      </w:r>
      <w:r>
        <w:rPr>
          <w:rFonts w:cs="Cambria" w:ascii="Cambria" w:hAnsi="Cambria"/>
          <w:b/>
          <w:color w:val="000000"/>
          <w:sz w:val="22"/>
        </w:rPr>
        <w:t>Nr 6</w:t>
      </w:r>
      <w:r>
        <w:rPr>
          <w:rFonts w:cs="Cambria" w:ascii="Cambria" w:hAnsi="Cambria"/>
          <w:sz w:val="22"/>
        </w:rPr>
        <w:t xml:space="preserve"> do SWZ (wzór)</w:t>
      </w:r>
    </w:p>
    <w:p>
      <w:pPr>
        <w:pStyle w:val="BodyText"/>
        <w:jc w:val="center"/>
        <w:rPr>
          <w:rFonts w:ascii="Cambria" w:hAnsi="Cambria" w:cs="Cambria"/>
          <w:b/>
          <w:sz w:val="14"/>
          <w:szCs w:val="16"/>
        </w:rPr>
      </w:pPr>
      <w:r>
        <w:rPr>
          <w:rFonts w:cs="Cambria" w:ascii="Cambria" w:hAnsi="Cambria"/>
          <w:b/>
          <w:sz w:val="14"/>
          <w:szCs w:val="16"/>
        </w:rPr>
      </w:r>
    </w:p>
    <w:p>
      <w:pPr>
        <w:pStyle w:val="BodyText"/>
        <w:jc w:val="center"/>
        <w:rPr>
          <w:rFonts w:ascii="Cambria" w:hAnsi="Cambria" w:cs="Cambria"/>
          <w:b/>
          <w:sz w:val="16"/>
          <w:szCs w:val="16"/>
        </w:rPr>
      </w:pPr>
      <w:r>
        <w:rPr>
          <w:rFonts w:cs="Cambria" w:ascii="Cambria" w:hAnsi="Cambria"/>
          <w:b/>
          <w:sz w:val="16"/>
          <w:szCs w:val="16"/>
        </w:rPr>
      </w:r>
    </w:p>
    <w:p>
      <w:pPr>
        <w:pStyle w:val="Normal"/>
        <w:jc w:val="center"/>
        <w:rPr>
          <w:rFonts w:ascii="Cambria" w:hAnsi="Cambria" w:cs="Cambria"/>
          <w:b/>
          <w:i/>
          <w:sz w:val="32"/>
        </w:rPr>
      </w:pPr>
      <w:r>
        <w:rPr>
          <w:rFonts w:cs="Cambria" w:ascii="Cambria" w:hAnsi="Cambria"/>
          <w:b/>
          <w:i/>
          <w:sz w:val="32"/>
        </w:rPr>
        <w:t>OŚWIADCZENIE</w:t>
      </w:r>
    </w:p>
    <w:p>
      <w:pPr>
        <w:pStyle w:val="Normal"/>
        <w:jc w:val="center"/>
        <w:rPr>
          <w:rFonts w:ascii="Cambria" w:hAnsi="Cambria" w:cs="Cambria"/>
          <w:b/>
          <w:sz w:val="22"/>
          <w:szCs w:val="22"/>
        </w:rPr>
      </w:pPr>
      <w:r>
        <w:rPr>
          <w:rFonts w:cs="Cambria" w:ascii="Cambria" w:hAnsi="Cambria"/>
          <w:b/>
          <w:sz w:val="22"/>
          <w:szCs w:val="22"/>
        </w:rPr>
        <w:t>wykonawców wspólnie ubiegających się o udzielenie zamówienia z którego wynika, jakie usługi</w:t>
      </w:r>
      <w:r>
        <w:rPr>
          <w:rFonts w:cs="Cambria" w:ascii="Cambria" w:hAnsi="Cambria"/>
          <w:b/>
          <w:color w:val="FF0000"/>
          <w:sz w:val="22"/>
          <w:szCs w:val="22"/>
        </w:rPr>
        <w:t xml:space="preserve"> </w:t>
      </w:r>
      <w:r>
        <w:rPr>
          <w:rFonts w:cs="Cambria" w:ascii="Cambria" w:hAnsi="Cambria"/>
          <w:b/>
          <w:sz w:val="22"/>
          <w:szCs w:val="22"/>
        </w:rPr>
        <w:t xml:space="preserve">wykonają poszczególni wykonawcy </w:t>
      </w:r>
    </w:p>
    <w:p>
      <w:pPr>
        <w:pStyle w:val="Normal"/>
        <w:jc w:val="center"/>
        <w:rPr>
          <w:rFonts w:ascii="Cambria" w:hAnsi="Cambria" w:cs="Cambria"/>
          <w:b/>
          <w:sz w:val="22"/>
        </w:rPr>
      </w:pPr>
      <w:r>
        <w:rPr>
          <w:rFonts w:cs="Cambria" w:ascii="Cambria" w:hAnsi="Cambria"/>
          <w:sz w:val="22"/>
          <w:szCs w:val="22"/>
        </w:rPr>
        <w:t>(oświadczenie składane jest na podstawie art. 117 ust 4 ustawy pzp)</w:t>
      </w:r>
    </w:p>
    <w:p>
      <w:pPr>
        <w:pStyle w:val="Normal"/>
        <w:jc w:val="center"/>
        <w:rPr>
          <w:rFonts w:ascii="Cambria" w:hAnsi="Cambria" w:cs="Cambria"/>
          <w:b/>
          <w:sz w:val="22"/>
        </w:rPr>
      </w:pPr>
      <w:r>
        <w:rPr>
          <w:rFonts w:cs="Cambria" w:ascii="Cambria" w:hAnsi="Cambria"/>
          <w:b/>
          <w:sz w:val="22"/>
        </w:rPr>
      </w:r>
    </w:p>
    <w:p>
      <w:pPr>
        <w:pStyle w:val="Normal"/>
        <w:jc w:val="both"/>
        <w:rPr>
          <w:rFonts w:ascii="Cambria" w:hAnsi="Cambria" w:cs="Cambria"/>
          <w:sz w:val="22"/>
          <w:szCs w:val="22"/>
        </w:rPr>
      </w:pPr>
      <w:r>
        <w:rPr>
          <w:rFonts w:cs="Cambria" w:ascii="Cambria" w:hAnsi="Cambria"/>
          <w:b/>
          <w:sz w:val="22"/>
          <w:szCs w:val="22"/>
        </w:rPr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sz w:val="22"/>
          <w:szCs w:val="22"/>
        </w:rPr>
        <w:t>Dotyczy zamówienia realizowanego na rzecz Gminy Lubsko  zamówienia pn</w:t>
      </w:r>
      <w:r>
        <w:rPr>
          <w:rFonts w:cs="Cambria" w:ascii="Cambria" w:hAnsi="Cambria"/>
          <w:b/>
        </w:rPr>
        <w:t xml:space="preserve">: </w:t>
      </w:r>
    </w:p>
    <w:p>
      <w:pPr>
        <w:pStyle w:val="Normal"/>
        <w:jc w:val="both"/>
        <w:rPr>
          <w:rFonts w:ascii="Cambria" w:hAnsi="Cambria" w:cs="Cambria"/>
          <w:sz w:val="22"/>
          <w:szCs w:val="22"/>
        </w:rPr>
      </w:pPr>
      <w:r>
        <w:rPr>
          <w:rFonts w:cs="Cambria" w:ascii="Cambria" w:hAnsi="Cambria"/>
          <w:b/>
          <w:sz w:val="22"/>
          <w:szCs w:val="22"/>
        </w:rPr>
      </w:r>
    </w:p>
    <w:p>
      <w:pPr>
        <w:pStyle w:val="Normal"/>
        <w:jc w:val="both"/>
        <w:rPr>
          <w:rFonts w:ascii="Cambria" w:hAnsi="Cambria" w:cs="Cambria"/>
          <w:b/>
          <w:sz w:val="12"/>
        </w:rPr>
      </w:pPr>
      <w:r>
        <w:rPr>
          <w:rFonts w:cs="Cambria" w:ascii="Cambria" w:hAnsi="Cambria"/>
          <w:b/>
          <w:sz w:val="12"/>
          <w:szCs w:val="22"/>
        </w:rPr>
      </w:r>
    </w:p>
    <w:p>
      <w:pPr>
        <w:pStyle w:val="Normal"/>
        <w:jc w:val="center"/>
        <w:rPr>
          <w:rFonts w:ascii="Cambria" w:hAnsi="Cambria" w:cs="Cambria"/>
          <w:b/>
          <w:spacing w:val="-2"/>
        </w:rPr>
      </w:pPr>
      <w:r>
        <w:rPr>
          <w:rFonts w:cs="Cambria" w:ascii="Cambria" w:hAnsi="Cambria"/>
          <w:b/>
        </w:rPr>
        <w:t>Przygotowywanie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i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dostarczanie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posiłków</w:t>
      </w:r>
      <w:r>
        <w:rPr>
          <w:rFonts w:cs="Cambria" w:ascii="Cambria" w:hAnsi="Cambria"/>
          <w:b/>
          <w:spacing w:val="40"/>
        </w:rPr>
        <w:t xml:space="preserve"> dla </w:t>
      </w:r>
      <w:r>
        <w:rPr>
          <w:rFonts w:cs="Cambria" w:ascii="Cambria" w:hAnsi="Cambria"/>
          <w:b/>
        </w:rPr>
        <w:t>dzieci</w:t>
      </w:r>
      <w:r>
        <w:rPr>
          <w:rFonts w:cs="Cambria" w:ascii="Cambria" w:hAnsi="Cambria"/>
          <w:b/>
          <w:spacing w:val="-2"/>
        </w:rPr>
        <w:t xml:space="preserve"> </w:t>
      </w:r>
      <w:r>
        <w:rPr>
          <w:rFonts w:cs="Cambria" w:ascii="Cambria" w:hAnsi="Cambria"/>
          <w:b/>
        </w:rPr>
        <w:t>szkolnych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i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przedszkolnych w roku szkolnym 2026/2027</w:t>
      </w:r>
      <w:r>
        <w:rPr>
          <w:rFonts w:cs="Cambria" w:ascii="Cambria" w:hAnsi="Cambria"/>
          <w:b/>
          <w:spacing w:val="40"/>
        </w:rPr>
        <w:t xml:space="preserve"> </w:t>
      </w:r>
      <w:r>
        <w:rPr>
          <w:rFonts w:cs="Cambria" w:ascii="Cambria" w:hAnsi="Cambria"/>
          <w:b/>
        </w:rPr>
        <w:t>w budynku Szkoły Podstawowej Nr 3 z Oddziałami Integracyjnymi</w:t>
      </w:r>
      <w:r>
        <w:rPr>
          <w:rFonts w:cs="Cambria" w:ascii="Cambria" w:hAnsi="Cambria"/>
          <w:b/>
          <w:spacing w:val="-1"/>
        </w:rPr>
        <w:t xml:space="preserve"> </w:t>
      </w:r>
      <w:r>
        <w:rPr>
          <w:rFonts w:cs="Cambria" w:ascii="Cambria" w:hAnsi="Cambria"/>
          <w:b/>
        </w:rPr>
        <w:t>i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Przedszkola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Nr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3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na</w:t>
      </w:r>
      <w:r>
        <w:rPr>
          <w:rFonts w:cs="Cambria" w:ascii="Cambria" w:hAnsi="Cambria"/>
          <w:b/>
          <w:spacing w:val="51"/>
        </w:rPr>
        <w:t xml:space="preserve"> </w:t>
      </w:r>
      <w:r>
        <w:rPr>
          <w:rFonts w:cs="Cambria" w:ascii="Cambria" w:hAnsi="Cambria"/>
          <w:b/>
        </w:rPr>
        <w:t>ul.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Moniuszki</w:t>
      </w:r>
      <w:r>
        <w:rPr>
          <w:rFonts w:cs="Cambria" w:ascii="Cambria" w:hAnsi="Cambria"/>
          <w:b/>
          <w:spacing w:val="-1"/>
        </w:rPr>
        <w:t xml:space="preserve"> </w:t>
      </w:r>
      <w:r>
        <w:rPr>
          <w:rFonts w:cs="Cambria" w:ascii="Cambria" w:hAnsi="Cambria"/>
          <w:b/>
        </w:rPr>
        <w:t>36</w:t>
      </w:r>
      <w:r>
        <w:rPr>
          <w:rFonts w:cs="Cambria" w:ascii="Cambria" w:hAnsi="Cambria"/>
          <w:b/>
          <w:spacing w:val="-2"/>
        </w:rPr>
        <w:t xml:space="preserve"> </w:t>
      </w:r>
      <w:r>
        <w:rPr>
          <w:rFonts w:cs="Cambria" w:ascii="Cambria" w:hAnsi="Cambria"/>
          <w:b/>
        </w:rPr>
        <w:t>w</w:t>
      </w:r>
      <w:r>
        <w:rPr>
          <w:rFonts w:cs="Cambria" w:ascii="Cambria" w:hAnsi="Cambria"/>
          <w:b/>
          <w:spacing w:val="-1"/>
        </w:rPr>
        <w:t xml:space="preserve"> </w:t>
      </w:r>
      <w:r>
        <w:rPr>
          <w:rFonts w:cs="Cambria" w:ascii="Cambria" w:hAnsi="Cambria"/>
          <w:b/>
          <w:spacing w:val="-2"/>
        </w:rPr>
        <w:t>Lubsku</w:t>
      </w:r>
    </w:p>
    <w:p>
      <w:pPr>
        <w:pStyle w:val="Normal"/>
        <w:rPr>
          <w:sz w:val="8"/>
        </w:rPr>
      </w:pPr>
      <w:r>
        <w:rPr>
          <w:rFonts w:cs="Cambria" w:ascii="Cambria" w:hAnsi="Cambria"/>
          <w:b/>
          <w:spacing w:val="-2"/>
          <w:sz w:val="8"/>
        </w:rPr>
      </w:r>
    </w:p>
    <w:p>
      <w:pPr>
        <w:pStyle w:val="Normal"/>
        <w:jc w:val="both"/>
        <w:rPr>
          <w:rFonts w:ascii="Cambria" w:hAnsi="Cambria" w:cs="Cambria"/>
          <w:bCs/>
          <w:color w:val="000000"/>
        </w:rPr>
      </w:pPr>
      <w:r>
        <w:rPr>
          <w:rFonts w:cs="Cambria" w:ascii="Cambria" w:hAnsi="Cambria"/>
          <w:bCs/>
          <w:color w:val="000000"/>
        </w:rPr>
        <w:t xml:space="preserve">W związku ze złożeniem </w:t>
      </w:r>
      <w:r>
        <w:rPr>
          <w:rFonts w:cs="Cambria" w:ascii="Cambria" w:hAnsi="Cambria"/>
          <w:b/>
          <w:bCs/>
          <w:color w:val="000000"/>
        </w:rPr>
        <w:t>oferty wspólnej</w:t>
      </w:r>
      <w:r>
        <w:rPr>
          <w:rFonts w:cs="Cambria" w:ascii="Cambria" w:hAnsi="Cambria"/>
          <w:bCs/>
          <w:color w:val="000000"/>
        </w:rPr>
        <w:t xml:space="preserve"> </w:t>
      </w:r>
      <w:r>
        <w:rPr>
          <w:rFonts w:cs="Cambria" w:ascii="Cambria" w:hAnsi="Cambria"/>
          <w:b/>
          <w:bCs/>
          <w:color w:val="000000"/>
        </w:rPr>
        <w:t>oraz zaistnieniem okoliczności</w:t>
      </w:r>
      <w:r>
        <w:rPr>
          <w:rFonts w:cs="Cambria" w:ascii="Cambria" w:hAnsi="Cambria"/>
          <w:bCs/>
          <w:color w:val="000000"/>
        </w:rPr>
        <w:t xml:space="preserve"> o których mowa w </w:t>
      </w:r>
      <w:r>
        <w:rPr>
          <w:rFonts w:cs="Cambria" w:ascii="Cambria" w:hAnsi="Cambria"/>
          <w:bCs/>
          <w:i/>
          <w:color w:val="000000"/>
        </w:rPr>
        <w:t>art. 117 ust. 4 ustawy pzp</w:t>
      </w:r>
      <w:r>
        <w:rPr>
          <w:rFonts w:cs="Cambria" w:ascii="Cambria" w:hAnsi="Cambria"/>
          <w:bCs/>
          <w:color w:val="000000"/>
        </w:rPr>
        <w:t xml:space="preserve">, </w:t>
      </w:r>
      <w:r>
        <w:rPr>
          <w:rFonts w:cs="Cambria" w:ascii="Cambria" w:hAnsi="Cambria"/>
          <w:b/>
          <w:bCs/>
          <w:color w:val="000000"/>
        </w:rPr>
        <w:t>oświadczam/oświadczmy*,</w:t>
      </w:r>
      <w:r>
        <w:rPr>
          <w:rFonts w:cs="Cambria" w:ascii="Cambria" w:hAnsi="Cambria"/>
          <w:bCs/>
          <w:color w:val="000000"/>
        </w:rPr>
        <w:t xml:space="preserve"> że niżej wymienione </w:t>
      </w:r>
      <w:r>
        <w:rPr>
          <w:rFonts w:cs="Cambria" w:ascii="Cambria" w:hAnsi="Cambria"/>
          <w:bCs/>
        </w:rPr>
        <w:t>usługi:</w:t>
      </w:r>
    </w:p>
    <w:p>
      <w:pPr>
        <w:pStyle w:val="Normal"/>
        <w:jc w:val="both"/>
        <w:rPr>
          <w:rFonts w:ascii="Cambria" w:hAnsi="Cambria" w:cs="Cambria"/>
        </w:rPr>
      </w:pPr>
      <w:r>
        <w:rPr>
          <w:rFonts w:cs="Cambria" w:ascii="Cambria" w:hAnsi="Cambria"/>
          <w:bCs/>
          <w:color w:val="000000"/>
        </w:rPr>
      </w:r>
    </w:p>
    <w:p>
      <w:pPr>
        <w:pStyle w:val="Normal"/>
        <w:ind w:start="1004" w:end="0"/>
        <w:jc w:val="both"/>
        <w:rPr>
          <w:rFonts w:ascii="Cambria" w:hAnsi="Cambria" w:cs="Cambria"/>
          <w:bCs/>
          <w:color w:val="000000"/>
        </w:rPr>
      </w:pPr>
      <w:r>
        <w:rPr>
          <w:rFonts w:cs="Cambria" w:ascii="Cambria" w:hAnsi="Cambria"/>
          <w:bCs/>
          <w:color w:val="000000"/>
        </w:rPr>
        <w:t xml:space="preserve">……………………………………………………… </w:t>
      </w:r>
    </w:p>
    <w:p>
      <w:pPr>
        <w:pStyle w:val="Normal"/>
        <w:ind w:start="1004" w:end="0"/>
        <w:jc w:val="both"/>
        <w:rPr>
          <w:rFonts w:ascii="Cambria" w:hAnsi="Cambria" w:cs="Cambria"/>
          <w:bCs/>
          <w:color w:val="000000"/>
        </w:rPr>
      </w:pPr>
      <w:r>
        <w:rPr>
          <w:rFonts w:cs="Cambria" w:ascii="Cambria" w:hAnsi="Cambria"/>
          <w:bCs/>
          <w:color w:val="000000"/>
        </w:rPr>
        <w:t>………………………………………………………</w:t>
      </w:r>
      <w:r>
        <w:rPr>
          <w:rFonts w:cs="Cambria" w:ascii="Cambria" w:hAnsi="Cambria"/>
          <w:bCs/>
          <w:color w:val="000000"/>
        </w:rPr>
        <w:t>.</w:t>
      </w:r>
    </w:p>
    <w:p>
      <w:pPr>
        <w:pStyle w:val="Normal"/>
        <w:ind w:start="1004" w:end="0"/>
        <w:jc w:val="both"/>
        <w:rPr>
          <w:rFonts w:ascii="Cambria" w:hAnsi="Cambria" w:cs="Cambria"/>
          <w:bCs/>
          <w:i/>
          <w:color w:val="000000"/>
          <w:sz w:val="16"/>
        </w:rPr>
      </w:pPr>
      <w:r>
        <w:rPr>
          <w:rFonts w:cs="Cambria" w:ascii="Cambria" w:hAnsi="Cambria"/>
          <w:bCs/>
          <w:i/>
          <w:color w:val="000000"/>
          <w:sz w:val="16"/>
        </w:rPr>
        <w:t>(należy wymienić jakie i wskazać ich zakres)</w:t>
      </w:r>
    </w:p>
    <w:p>
      <w:pPr>
        <w:pStyle w:val="Normal"/>
        <w:jc w:val="both"/>
        <w:rPr>
          <w:rFonts w:ascii="Cambria" w:hAnsi="Cambria" w:cs="Cambria"/>
          <w:bCs/>
          <w:color w:val="000000"/>
        </w:rPr>
      </w:pPr>
      <w:r>
        <w:rPr>
          <w:rFonts w:cs="Cambria" w:ascii="Cambria" w:hAnsi="Cambria"/>
          <w:bCs/>
          <w:i/>
          <w:color w:val="000000"/>
          <w:sz w:val="16"/>
        </w:rPr>
      </w:r>
    </w:p>
    <w:p>
      <w:pPr>
        <w:pStyle w:val="Normal"/>
        <w:jc w:val="both"/>
        <w:rPr>
          <w:rFonts w:ascii="Cambria" w:hAnsi="Cambria" w:cs="Cambria"/>
          <w:bCs/>
          <w:color w:val="000000"/>
        </w:rPr>
      </w:pPr>
      <w:r>
        <w:rPr>
          <w:rFonts w:cs="Cambria" w:ascii="Cambria" w:hAnsi="Cambria"/>
          <w:bCs/>
          <w:color w:val="000000"/>
        </w:rPr>
      </w:r>
    </w:p>
    <w:p>
      <w:pPr>
        <w:pStyle w:val="Normal"/>
        <w:jc w:val="both"/>
        <w:rPr>
          <w:rFonts w:ascii="Cambria" w:hAnsi="Cambria" w:cs="Cambria"/>
          <w:bCs/>
          <w:color w:val="000000"/>
        </w:rPr>
      </w:pPr>
      <w:r>
        <w:rPr>
          <w:rFonts w:cs="Cambria" w:ascii="Cambria" w:hAnsi="Cambria"/>
          <w:bCs/>
          <w:color w:val="000000"/>
        </w:rPr>
        <w:t>będą wykonane przez następującego wykonawcę:</w:t>
      </w:r>
    </w:p>
    <w:p>
      <w:pPr>
        <w:pStyle w:val="Normal"/>
        <w:jc w:val="both"/>
        <w:rPr>
          <w:rFonts w:ascii="Cambria" w:hAnsi="Cambria" w:cs="Cambria"/>
          <w:bCs/>
          <w:color w:val="000000"/>
        </w:rPr>
      </w:pPr>
      <w:r>
        <w:rPr>
          <w:rFonts w:cs="Cambria" w:ascii="Cambria" w:hAnsi="Cambria"/>
          <w:bCs/>
          <w:color w:val="000000"/>
        </w:rPr>
      </w:r>
    </w:p>
    <w:p>
      <w:pPr>
        <w:pStyle w:val="Normal"/>
        <w:ind w:start="1004" w:end="0"/>
        <w:jc w:val="both"/>
        <w:rPr>
          <w:rFonts w:ascii="Cambria" w:hAnsi="Cambria" w:cs="Cambria"/>
        </w:rPr>
      </w:pPr>
      <w:r>
        <w:rPr>
          <w:rFonts w:cs="Cambria" w:ascii="Cambria" w:hAnsi="Cambria"/>
        </w:rPr>
        <w:t>………………………………………………………</w:t>
      </w:r>
      <w:r>
        <w:rPr>
          <w:rFonts w:cs="Cambria" w:ascii="Cambria" w:hAnsi="Cambria"/>
        </w:rPr>
        <w:t>..</w:t>
      </w:r>
    </w:p>
    <w:p>
      <w:pPr>
        <w:pStyle w:val="Normal"/>
        <w:ind w:start="1004" w:end="0"/>
        <w:jc w:val="both"/>
        <w:rPr>
          <w:rFonts w:ascii="Cambria" w:hAnsi="Cambria" w:cs="Cambria"/>
        </w:rPr>
      </w:pPr>
      <w:r>
        <w:rPr>
          <w:rFonts w:cs="Cambria" w:ascii="Cambria" w:hAnsi="Cambria"/>
        </w:rPr>
        <w:t>………………………………………………………</w:t>
      </w:r>
      <w:r>
        <w:rPr>
          <w:rFonts w:cs="Cambria" w:ascii="Cambria" w:hAnsi="Cambria"/>
        </w:rPr>
        <w:t>..</w:t>
      </w:r>
    </w:p>
    <w:p>
      <w:pPr>
        <w:pStyle w:val="Normal"/>
        <w:ind w:start="1004" w:end="0"/>
        <w:jc w:val="both"/>
        <w:rPr>
          <w:rFonts w:ascii="Cambria" w:hAnsi="Cambria" w:cs="Cambria"/>
          <w:bCs/>
          <w:i/>
          <w:color w:val="000000"/>
          <w:sz w:val="16"/>
        </w:rPr>
      </w:pPr>
      <w:r>
        <w:rPr>
          <w:rFonts w:cs="Cambria" w:ascii="Cambria" w:hAnsi="Cambria"/>
          <w:bCs/>
          <w:i/>
          <w:color w:val="000000"/>
          <w:sz w:val="16"/>
        </w:rPr>
        <w:t>(należy podać nazwę wykonawcy wspólnie ubiegającego się o udzielenie zamówienia)</w:t>
      </w:r>
    </w:p>
    <w:p>
      <w:pPr>
        <w:pStyle w:val="Normal"/>
        <w:jc w:val="both"/>
        <w:rPr>
          <w:rFonts w:ascii="Cambria" w:hAnsi="Cambria" w:cs="Cambria"/>
        </w:rPr>
      </w:pPr>
      <w:r>
        <w:rPr>
          <w:rFonts w:cs="Cambria" w:ascii="Cambria" w:hAnsi="Cambria"/>
          <w:bCs/>
          <w:i/>
          <w:color w:val="000000"/>
          <w:sz w:val="16"/>
        </w:rPr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</w:r>
    </w:p>
    <w:p>
      <w:pPr>
        <w:pStyle w:val="Normal"/>
        <w:jc w:val="both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>* niepotrzebne skreślić</w:t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b/>
          <w:sz w:val="18"/>
        </w:rPr>
      </w:r>
    </w:p>
    <w:p>
      <w:pPr>
        <w:pStyle w:val="Normal"/>
        <w:jc w:val="both"/>
        <w:rPr>
          <w:rFonts w:ascii="Cambria" w:hAnsi="Cambria" w:cs="Cambria"/>
          <w:b/>
          <w:u w:val="single"/>
        </w:rPr>
      </w:pPr>
      <w:r>
        <w:rPr>
          <w:rFonts w:cs="Cambria" w:ascii="Cambria" w:hAnsi="Cambria"/>
          <w:b/>
          <w:u w:val="single"/>
        </w:rPr>
      </w:r>
    </w:p>
    <w:p>
      <w:pPr>
        <w:pStyle w:val="Normal"/>
        <w:jc w:val="both"/>
        <w:rPr>
          <w:rFonts w:ascii="Cambria" w:hAnsi="Cambria" w:cs="Cambria"/>
          <w:b/>
          <w:u w:val="single"/>
        </w:rPr>
      </w:pPr>
      <w:r>
        <w:rPr>
          <w:rFonts w:cs="Cambria" w:ascii="Cambria" w:hAnsi="Cambria"/>
          <w:b/>
          <w:u w:val="single"/>
        </w:rPr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b/>
          <w:u w:val="single"/>
        </w:rPr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</w:r>
    </w:p>
    <w:p>
      <w:pPr>
        <w:pStyle w:val="Normal"/>
        <w:rPr>
          <w:rFonts w:ascii="Cambria" w:hAnsi="Cambria" w:cs="Cambria"/>
          <w:color w:val="000000"/>
          <w:sz w:val="10"/>
          <w:szCs w:val="18"/>
        </w:rPr>
      </w:pPr>
      <w:r>
        <w:rPr>
          <w:rFonts w:cs="Cambria" w:ascii="Cambria" w:hAnsi="Cambria"/>
          <w:b/>
          <w:color w:val="000000"/>
          <w:sz w:val="10"/>
          <w:szCs w:val="18"/>
        </w:rPr>
      </w:r>
    </w:p>
    <w:p>
      <w:pPr>
        <w:pStyle w:val="Normal"/>
        <w:rPr>
          <w:rFonts w:ascii="Cambria" w:hAnsi="Cambria" w:cs="Cambria"/>
          <w:color w:val="000000"/>
          <w:sz w:val="10"/>
          <w:szCs w:val="18"/>
        </w:rPr>
      </w:pPr>
      <w:r>
        <w:rPr>
          <w:rFonts w:cs="Cambria" w:ascii="Cambria" w:hAnsi="Cambria"/>
          <w:color w:val="000000"/>
          <w:sz w:val="10"/>
          <w:szCs w:val="18"/>
        </w:rPr>
      </w:r>
    </w:p>
    <w:p>
      <w:pPr>
        <w:pStyle w:val="rozdzia"/>
        <w:jc w:val="start"/>
        <w:rPr>
          <w:rFonts w:ascii="Cambria" w:hAnsi="Cambria" w:cs="Cambria"/>
          <w:color w:val="FF0000"/>
          <w:sz w:val="16"/>
        </w:rPr>
      </w:pPr>
      <w:r>
        <w:rPr>
          <w:rFonts w:cs="Cambria" w:ascii="Cambria" w:hAnsi="Cambria"/>
          <w:color w:val="FF0000"/>
          <w:sz w:val="16"/>
        </w:rPr>
        <w:t>UWAGA:</w:t>
      </w:r>
    </w:p>
    <w:p>
      <w:pPr>
        <w:pStyle w:val="rozdzia"/>
        <w:numPr>
          <w:ilvl w:val="0"/>
          <w:numId w:val="3"/>
        </w:numPr>
        <w:jc w:val="start"/>
        <w:rPr>
          <w:rFonts w:ascii="Cambria" w:hAnsi="Cambria" w:cs="Cambria"/>
          <w:color w:val="FF0000"/>
          <w:sz w:val="16"/>
          <w:szCs w:val="16"/>
        </w:rPr>
      </w:pPr>
      <w:r>
        <w:rPr>
          <w:rFonts w:cs="Cambria" w:ascii="Cambria" w:hAnsi="Cambria"/>
          <w:color w:val="FF0000"/>
          <w:sz w:val="16"/>
        </w:rPr>
        <w:t xml:space="preserve">Zamawiający </w:t>
      </w:r>
      <w:r>
        <w:rPr>
          <w:rFonts w:cs="Cambria" w:ascii="Cambria" w:hAnsi="Cambria"/>
          <w:color w:val="FF0000"/>
          <w:sz w:val="16"/>
          <w:szCs w:val="16"/>
        </w:rPr>
        <w:t>zaleca przed podpisaniem, zapisanie dokumentu w formacie .pdf</w:t>
      </w:r>
    </w:p>
    <w:p>
      <w:pPr>
        <w:pStyle w:val="rozdzia"/>
        <w:numPr>
          <w:ilvl w:val="0"/>
          <w:numId w:val="2"/>
        </w:numPr>
        <w:jc w:val="start"/>
        <w:rPr>
          <w:rFonts w:ascii="Cambria" w:hAnsi="Cambria" w:cs="Cambria"/>
          <w:color w:val="FF0000"/>
          <w:sz w:val="16"/>
          <w:szCs w:val="16"/>
        </w:rPr>
      </w:pPr>
      <w:r>
        <w:rPr>
          <w:rFonts w:cs="Cambria" w:ascii="Cambria" w:hAnsi="Cambria"/>
          <w:color w:val="FF0000"/>
          <w:sz w:val="16"/>
          <w:szCs w:val="16"/>
        </w:rPr>
        <w:t>Dokument należy wypełnić i podpisać kwalifikowanym podpisem elektronicznym  lub podpisem zaufanym lub podpisem osobistym</w:t>
      </w:r>
    </w:p>
    <w:p>
      <w:pPr>
        <w:pStyle w:val="rozdzia"/>
        <w:numPr>
          <w:ilvl w:val="0"/>
          <w:numId w:val="2"/>
        </w:numPr>
        <w:jc w:val="start"/>
        <w:rPr>
          <w:rFonts w:ascii="Cambria" w:hAnsi="Cambria" w:cs="Cambria"/>
          <w:color w:val="FF0000"/>
          <w:sz w:val="16"/>
          <w:szCs w:val="16"/>
        </w:rPr>
      </w:pPr>
      <w:r>
        <w:rPr>
          <w:rFonts w:cs="Cambria" w:ascii="Cambria" w:hAnsi="Cambria"/>
          <w:color w:val="FF0000"/>
          <w:sz w:val="16"/>
          <w:szCs w:val="16"/>
        </w:rPr>
        <w:t>Dokument składany przez każdego wykonawcę wspólnie ubiegającego się o udzielenie zamówienia</w:t>
      </w:r>
    </w:p>
    <w:p>
      <w:pPr>
        <w:pStyle w:val="rozdzia"/>
        <w:numPr>
          <w:ilvl w:val="0"/>
          <w:numId w:val="2"/>
        </w:numPr>
        <w:jc w:val="start"/>
        <w:rPr>
          <w:rFonts w:ascii="Cambria" w:hAnsi="Cambria" w:cs="Cambria"/>
          <w:color w:val="FF0000"/>
          <w:sz w:val="16"/>
          <w:szCs w:val="16"/>
          <w:u w:val="single"/>
        </w:rPr>
      </w:pPr>
      <w:r>
        <w:rPr>
          <w:rFonts w:cs="Cambria" w:ascii="Cambria" w:hAnsi="Cambria"/>
          <w:color w:val="FF0000"/>
          <w:sz w:val="16"/>
          <w:szCs w:val="16"/>
          <w:u w:val="single"/>
        </w:rPr>
        <w:t>Niniejsze oświadczenie należy złożyć tylko w przypadku gdy zachodzą okoliczności o których mowa w art. 117 ust. 4 ustawy pzp.</w:t>
      </w:r>
    </w:p>
    <w:p>
      <w:pPr>
        <w:pStyle w:val="Normal"/>
        <w:jc w:val="both"/>
        <w:rPr>
          <w:rFonts w:ascii="Cambria" w:hAnsi="Cambria" w:cs="Cambria"/>
          <w:b/>
        </w:rPr>
      </w:pPr>
      <w:r>
        <w:rPr>
          <w:rFonts w:cs="Cambria" w:ascii="Cambria" w:hAnsi="Cambria"/>
          <w:b/>
          <w:color w:val="FF0000"/>
          <w:sz w:val="16"/>
          <w:szCs w:val="16"/>
          <w:u w:val="single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3" w:gutter="0" w:header="426" w:top="482" w:footer="152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00" w:characterSet="windows-1252"/>
    <w:family w:val="swiss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Tahoma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851" w:type="dxa"/>
      <w:jc w:val="start"/>
      <w:tblInd w:w="0" w:type="dxa"/>
      <w:tblLayout w:type="fixed"/>
      <w:tblCellMar>
        <w:top w:w="0" w:type="dxa"/>
        <w:start w:w="70" w:type="dxa"/>
        <w:bottom w:w="0" w:type="dxa"/>
        <w:end w:w="70" w:type="dxa"/>
      </w:tblCellMar>
    </w:tblPr>
    <w:tblGrid>
      <w:gridCol w:w="2764"/>
      <w:gridCol w:w="2693"/>
      <w:gridCol w:w="1785"/>
      <w:gridCol w:w="2609"/>
    </w:tblGrid>
    <w:tr>
      <w:trPr>
        <w:trHeight w:val="280" w:hRule="atLeast"/>
      </w:trPr>
      <w:tc>
        <w:tcPr>
          <w:tcW w:w="2764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snapToGrid w:val="false"/>
            <w:jc w:val="center"/>
            <w:rPr>
              <w:rFonts w:ascii="Cambria" w:hAnsi="Cambria" w:cs="Cambria"/>
              <w:i/>
              <w:sz w:val="16"/>
            </w:rPr>
          </w:pPr>
          <w:r>
            <w:rPr>
              <w:rFonts w:cs="Cambria" w:ascii="Cambria" w:hAnsi="Cambria"/>
              <w:i/>
              <w:sz w:val="16"/>
            </w:rPr>
          </w:r>
        </w:p>
      </w:tc>
      <w:tc>
        <w:tcPr>
          <w:tcW w:w="2693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jc w:val="center"/>
            <w:rPr>
              <w:rFonts w:ascii="Cambria" w:hAnsi="Cambria" w:cs="Cambria"/>
              <w:i/>
              <w:sz w:val="16"/>
            </w:rPr>
          </w:pPr>
          <w:r>
            <w:rPr>
              <w:rFonts w:cs="Cambria" w:ascii="Cambria" w:hAnsi="Cambria"/>
              <w:i/>
              <w:sz w:val="16"/>
            </w:rPr>
            <w:t>Oświadczenie  – załącznik nr 6</w:t>
          </w:r>
        </w:p>
      </w:tc>
      <w:tc>
        <w:tcPr>
          <w:tcW w:w="1785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tabs>
              <w:tab w:val="clear" w:pos="708"/>
              <w:tab w:val="left" w:pos="3686" w:leader="none"/>
              <w:tab w:val="left" w:pos="4678" w:leader="none"/>
            </w:tabs>
            <w:snapToGrid w:val="false"/>
            <w:jc w:val="center"/>
            <w:rPr>
              <w:rFonts w:ascii="Cambria" w:hAnsi="Cambria" w:cs="Cambria"/>
              <w:i/>
              <w:sz w:val="16"/>
            </w:rPr>
          </w:pPr>
          <w:r>
            <w:rPr>
              <w:rFonts w:cs="Cambria" w:ascii="Cambria" w:hAnsi="Cambria"/>
              <w:i/>
              <w:sz w:val="16"/>
            </w:rPr>
          </w:r>
        </w:p>
      </w:tc>
      <w:tc>
        <w:tcPr>
          <w:tcW w:w="2609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jc w:val="center"/>
            <w:rPr>
              <w:rFonts w:ascii="Cambria" w:hAnsi="Cambria" w:cs="Cambria"/>
              <w:i/>
              <w:sz w:val="16"/>
            </w:rPr>
          </w:pPr>
          <w:r>
            <w:rPr>
              <w:rFonts w:cs="Cambria" w:ascii="Cambria" w:hAnsi="Cambria"/>
              <w:i/>
              <w:sz w:val="16"/>
            </w:rPr>
            <w:t xml:space="preserve">                         </w:t>
          </w:r>
          <w:r>
            <w:rPr>
              <w:rFonts w:cs="Cambria" w:ascii="Cambria" w:hAnsi="Cambria"/>
              <w:i/>
              <w:sz w:val="16"/>
            </w:rPr>
            <w:t xml:space="preserve">Str. </w:t>
          </w:r>
          <w:r>
            <w:rPr>
              <w:rStyle w:val="PageNumber"/>
              <w:rFonts w:cs="Cambria" w:ascii="Cambria" w:hAnsi="Cambria"/>
              <w:i/>
            </w:rPr>
            <w:fldChar w:fldCharType="begin"/>
          </w:r>
          <w:r>
            <w:rPr>
              <w:rStyle w:val="PageNumber"/>
              <w:rFonts w:cs="Cambria" w:ascii="Cambria" w:hAnsi="Cambria"/>
              <w:i/>
            </w:rPr>
            <w:instrText xml:space="preserve"> PAGE </w:instrText>
          </w:r>
          <w:r>
            <w:rPr>
              <w:rStyle w:val="PageNumber"/>
              <w:rFonts w:cs="Cambria" w:ascii="Cambria" w:hAnsi="Cambria"/>
              <w:i/>
            </w:rPr>
            <w:fldChar w:fldCharType="separate"/>
          </w:r>
          <w:r>
            <w:rPr>
              <w:rStyle w:val="PageNumber"/>
              <w:rFonts w:cs="Cambria" w:ascii="Cambria" w:hAnsi="Cambria"/>
              <w:i/>
            </w:rPr>
            <w:t>1</w:t>
          </w:r>
          <w:r>
            <w:rPr>
              <w:rStyle w:val="PageNumber"/>
              <w:rFonts w:cs="Cambria" w:ascii="Cambria" w:hAnsi="Cambria"/>
              <w:i/>
            </w:rPr>
            <w:fldChar w:fldCharType="end"/>
          </w:r>
          <w:r>
            <w:rPr>
              <w:rStyle w:val="PageNumber"/>
              <w:rFonts w:cs="Cambria" w:ascii="Cambria" w:hAnsi="Cambria"/>
              <w:i/>
            </w:rPr>
            <w:t>/1</w:t>
          </w:r>
          <w:r>
            <w:rPr>
              <w:rFonts w:cs="Cambria" w:ascii="Cambria" w:hAnsi="Cambria"/>
              <w:i/>
              <w:sz w:val="16"/>
            </w:rPr>
            <w:t xml:space="preserve"> </w:t>
          </w:r>
        </w:p>
      </w:tc>
    </w:tr>
  </w:tbl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7222" w:type="dxa"/>
      <w:jc w:val="start"/>
      <w:tblInd w:w="0" w:type="dxa"/>
      <w:tblLayout w:type="fixed"/>
      <w:tblCellMar>
        <w:top w:w="0" w:type="dxa"/>
        <w:start w:w="70" w:type="dxa"/>
        <w:bottom w:w="0" w:type="dxa"/>
        <w:end w:w="70" w:type="dxa"/>
      </w:tblCellMar>
    </w:tblPr>
    <w:tblGrid>
      <w:gridCol w:w="212"/>
      <w:gridCol w:w="8505"/>
      <w:gridCol w:w="8505"/>
    </w:tblGrid>
    <w:tr>
      <w:trPr>
        <w:trHeight w:val="113" w:hRule="atLeast"/>
        <w:cantSplit/>
      </w:trPr>
      <w:tc>
        <w:tcPr>
          <w:tcW w:w="212" w:type="dxa"/>
          <w:vMerge w:val="restart"/>
          <w:tcBorders>
            <w:bottom w:val="single" w:sz="4" w:space="0" w:color="000000"/>
          </w:tcBorders>
        </w:tcPr>
        <w:p>
          <w:pPr>
            <w:pStyle w:val="Normal"/>
            <w:rPr>
              <w:b/>
              <w:bCs/>
              <w:color w:val="FFFFFF"/>
              <w:sz w:val="16"/>
              <w:szCs w:val="24"/>
            </w:rPr>
          </w:pPr>
          <w:r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505" w:type="dxa"/>
          <w:tcBorders/>
          <w:vAlign w:val="center"/>
        </w:tcPr>
        <w:p>
          <w:pPr>
            <w:pStyle w:val="Normal"/>
            <w:jc w:val="end"/>
            <w:rPr>
              <w:rFonts w:ascii="Cambria" w:hAnsi="Cambria" w:cs="Cambria"/>
              <w:bCs/>
              <w:i/>
            </w:rPr>
          </w:pPr>
          <w:r>
            <w:rPr>
              <w:rFonts w:cs="Cambria" w:ascii="Cambria" w:hAnsi="Cambria"/>
              <w:bCs/>
              <w:i/>
            </w:rPr>
            <w:t xml:space="preserve">                                                                                 </w:t>
          </w:r>
          <w:r>
            <w:rPr>
              <w:rFonts w:cs="Cambria" w:ascii="Cambria" w:hAnsi="Cambria"/>
              <w:bCs/>
              <w:i/>
            </w:rPr>
            <w:t xml:space="preserve">znak sprawy:   </w:t>
          </w:r>
          <w:r>
            <w:rPr>
              <w:rFonts w:cs="Arial" w:ascii="Cambria" w:hAnsi="Cambria"/>
              <w:i/>
            </w:rPr>
            <w:t>SP3.2710.1.2026</w:t>
          </w:r>
        </w:p>
      </w:tc>
      <w:tc>
        <w:tcPr>
          <w:tcW w:w="8505" w:type="dxa"/>
          <w:tcBorders/>
          <w:vAlign w:val="center"/>
        </w:tcPr>
        <w:p>
          <w:pPr>
            <w:pStyle w:val="Normal"/>
            <w:snapToGrid w:val="false"/>
            <w:jc w:val="end"/>
            <w:rPr>
              <w:rFonts w:ascii="Cambria" w:hAnsi="Cambria" w:cs="Cambria"/>
              <w:bCs/>
              <w:i/>
            </w:rPr>
          </w:pPr>
          <w:r>
            <w:rPr>
              <w:rFonts w:cs="Cambria" w:ascii="Cambria" w:hAnsi="Cambria"/>
              <w:bCs/>
              <w:i/>
            </w:rPr>
          </w:r>
        </w:p>
      </w:tc>
    </w:tr>
    <w:tr>
      <w:trPr>
        <w:trHeight w:val="986" w:hRule="atLeast"/>
        <w:cantSplit/>
      </w:trPr>
      <w:tc>
        <w:tcPr>
          <w:tcW w:w="212" w:type="dxa"/>
          <w:vMerge w:val="continue"/>
          <w:tcBorders>
            <w:bottom w:val="single" w:sz="4" w:space="0" w:color="000000"/>
          </w:tcBorders>
        </w:tcPr>
        <w:p>
          <w:pPr>
            <w:pStyle w:val="Normal"/>
            <w:snapToGrid w:val="false"/>
            <w:jc w:val="center"/>
            <w:rPr>
              <w:color w:val="808080"/>
              <w:sz w:val="12"/>
              <w:szCs w:val="12"/>
            </w:rPr>
          </w:pPr>
          <w:r>
            <w:rPr>
              <w:rFonts w:cs="Cambria" w:ascii="Cambria" w:hAnsi="Cambria"/>
              <w:bCs/>
              <w:i/>
              <w:color w:val="808080"/>
              <w:sz w:val="12"/>
              <w:szCs w:val="12"/>
            </w:rPr>
          </w:r>
        </w:p>
      </w:tc>
      <w:tc>
        <w:tcPr>
          <w:tcW w:w="8505" w:type="dxa"/>
          <w:tcBorders>
            <w:top w:val="dashed" w:sz="4" w:space="0" w:color="999999"/>
            <w:bottom w:val="single" w:sz="6" w:space="0" w:color="000000"/>
          </w:tcBorders>
          <w:vAlign w:val="center"/>
        </w:tcPr>
        <w:p>
          <w:pPr>
            <w:pStyle w:val="Style51"/>
            <w:snapToGrid w:val="false"/>
            <w:jc w:val="center"/>
            <w:rPr>
              <w:rStyle w:val="FontStyle47"/>
              <w:rFonts w:ascii="Arial" w:hAnsi="Arial" w:cs="Arial"/>
              <w:sz w:val="16"/>
              <w:szCs w:val="16"/>
            </w:rPr>
          </w:pPr>
          <w:r>
            <w:rPr>
              <w:rFonts w:cs="Arial"/>
              <w:color w:val="808080"/>
              <w:sz w:val="12"/>
              <w:szCs w:val="12"/>
            </w:rPr>
          </w:r>
        </w:p>
        <w:p>
          <w:pPr>
            <w:pStyle w:val="Normal"/>
            <w:jc w:val="center"/>
            <w:rPr>
              <w:rFonts w:ascii="Cambria" w:hAnsi="Cambria" w:cs="Cambria"/>
              <w:b/>
              <w:bCs/>
              <w:sz w:val="24"/>
              <w:szCs w:val="24"/>
            </w:rPr>
          </w:pPr>
          <w:r>
            <w:rPr/>
          </w:r>
        </w:p>
      </w:tc>
      <w:tc>
        <w:tcPr>
          <w:tcW w:w="8505" w:type="dxa"/>
          <w:tcBorders>
            <w:bottom w:val="single" w:sz="6" w:space="0" w:color="000000"/>
          </w:tcBorders>
          <w:vAlign w:val="center"/>
        </w:tcPr>
        <w:p>
          <w:pPr>
            <w:pStyle w:val="Normal"/>
            <w:snapToGrid w:val="false"/>
            <w:jc w:val="center"/>
            <w:rPr>
              <w:rFonts w:ascii="Cambria" w:hAnsi="Cambria" w:cs="Cambria"/>
              <w:b/>
              <w:bCs/>
              <w:sz w:val="24"/>
              <w:szCs w:val="24"/>
            </w:rPr>
          </w:pPr>
          <w:r>
            <w:rPr>
              <w:rFonts w:cs="Cambria" w:ascii="Cambria" w:hAnsi="Cambria"/>
              <w:b/>
              <w:bCs/>
              <w:sz w:val="24"/>
              <w:szCs w:val="24"/>
            </w:rPr>
          </w:r>
        </w:p>
      </w:tc>
    </w:tr>
  </w:tbl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pStyle w:val="Heading3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pStyle w:val="Heading4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pStyle w:val="Heading5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pStyle w:val="Heading6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pStyle w:val="Heading7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bidi="ar-SA" w:val="pl-PL" w:eastAsia="zh-C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val="pl-PL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b/>
      <w:sz w:val="22"/>
      <w:lang w:val="pl-PL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szCs w:val="24"/>
      <w:lang w:val="pl-PL"/>
    </w:rPr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6z0">
    <w:name w:val="WW8Num6z0"/>
    <w:qFormat/>
    <w:rPr>
      <w:b/>
      <w:sz w:val="20"/>
    </w:rPr>
  </w:style>
  <w:style w:type="character" w:styleId="WW8Num8z0">
    <w:name w:val="WW8Num8z0"/>
    <w:qFormat/>
    <w:rPr>
      <w:rFonts w:ascii="Arial" w:hAnsi="Arial" w:cs="Arial"/>
    </w:rPr>
  </w:style>
  <w:style w:type="character" w:styleId="WW8NumSt8z0">
    <w:name w:val="WW8NumSt8z0"/>
    <w:qFormat/>
    <w:rPr>
      <w:rFonts w:ascii="Arial" w:hAnsi="Arial" w:cs="Arial"/>
    </w:rPr>
  </w:style>
  <w:style w:type="character" w:styleId="Domylnaczcionkaakapitu">
    <w:name w:val="Domyślna czcionka akapitu"/>
    <w:qFormat/>
    <w:rPr/>
  </w:style>
  <w:style w:type="character" w:styleId="PageNumber">
    <w:name w:val="page number"/>
    <w:basedOn w:val="Domylnaczcionkaakapitu"/>
    <w:rPr/>
  </w:style>
  <w:style w:type="character" w:styleId="Nagwek4Znak">
    <w:name w:val="Nagłówek 4 Znak"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Nagwek7Znak">
    <w:name w:val="Nagłówek 7 Znak"/>
    <w:qFormat/>
    <w:rPr>
      <w:rFonts w:ascii="Calibri" w:hAnsi="Calibri" w:eastAsia="Times New Roman" w:cs="Times New Roman"/>
      <w:sz w:val="24"/>
      <w:szCs w:val="24"/>
    </w:rPr>
  </w:style>
  <w:style w:type="character" w:styleId="TytuZnak">
    <w:name w:val="Tytuł Znak"/>
    <w:qFormat/>
    <w:rPr>
      <w:b/>
      <w:sz w:val="36"/>
    </w:rPr>
  </w:style>
  <w:style w:type="character" w:styleId="Emphasis">
    <w:name w:val="Emphasis"/>
    <w:qFormat/>
    <w:rPr>
      <w:i/>
      <w:iCs/>
    </w:rPr>
  </w:style>
  <w:style w:type="character" w:styleId="Nagwek6Znak">
    <w:name w:val="Nagłówek 6 Znak"/>
    <w:qFormat/>
    <w:rPr>
      <w:b/>
      <w:sz w:val="22"/>
    </w:rPr>
  </w:style>
  <w:style w:type="character" w:styleId="FontStyle47">
    <w:name w:val="Font Style47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character" w:styleId="FontStyle50">
    <w:name w:val="Font Style50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paragraph" w:styleId="Nagwek">
    <w:name w:val="Nagłówek"/>
    <w:basedOn w:val="Normal"/>
    <w:next w:val="BodyText"/>
    <w:qFormat/>
    <w:pPr>
      <w:jc w:val="center"/>
    </w:pPr>
    <w:rPr>
      <w:b/>
      <w:sz w:val="36"/>
      <w:lang w:val="pl-PL"/>
    </w:rPr>
  </w:style>
  <w:style w:type="paragraph" w:styleId="BodyText">
    <w:name w:val="Body Text"/>
    <w:basedOn w:val="Normal"/>
    <w:pPr/>
    <w:rPr>
      <w:rFonts w:ascii="Courier New" w:hAnsi="Courier New" w:cs="Courier New"/>
      <w:color w:val="000000"/>
      <w:sz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EnvelopeAddress">
    <w:name w:val="envelope address"/>
    <w:basedOn w:val="Normal"/>
    <w:pPr>
      <w:ind w:hanging="0" w:start="2880" w:end="0"/>
    </w:pPr>
    <w:rPr>
      <w:rFonts w:ascii="Arial" w:hAnsi="Arial" w:cs="Arial"/>
      <w:sz w:val="28"/>
    </w:rPr>
  </w:style>
  <w:style w:type="paragraph" w:styleId="Tekstpodstawowy2">
    <w:name w:val="Tekst podstawowy 2"/>
    <w:basedOn w:val="Normal"/>
    <w:qFormat/>
    <w:pPr>
      <w:jc w:val="center"/>
    </w:pPr>
    <w:rPr>
      <w:sz w:val="28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rozdzia">
    <w:name w:val="rozdział"/>
    <w:basedOn w:val="Normal"/>
    <w:qFormat/>
    <w:pPr>
      <w:tabs>
        <w:tab w:val="clear" w:pos="708"/>
        <w:tab w:val="left" w:pos="0" w:leader="none"/>
      </w:tabs>
      <w:jc w:val="center"/>
    </w:pPr>
    <w:rPr>
      <w:rFonts w:ascii="Tahoma" w:hAnsi="Tahoma" w:cs="Tahoma"/>
      <w:b/>
      <w:spacing w:val="8"/>
    </w:rPr>
  </w:style>
  <w:style w:type="paragraph" w:styleId="Default">
    <w:name w:val="Default"/>
    <w:qFormat/>
    <w:pPr>
      <w:widowControl/>
      <w:suppressAutoHyphens w:val="true"/>
      <w:autoSpaceDE w:val="false"/>
      <w:bidi w:val="0"/>
    </w:pPr>
    <w:rPr>
      <w:rFonts w:ascii="Times New Roman" w:hAnsi="Times New Roman" w:eastAsia="Calibri" w:cs="Calibri"/>
      <w:color w:val="000000"/>
      <w:sz w:val="24"/>
      <w:szCs w:val="24"/>
      <w:lang w:bidi="ar-SA" w:val="pl-PL" w:eastAsia="zh-CN"/>
    </w:rPr>
  </w:style>
  <w:style w:type="paragraph" w:styleId="Style51">
    <w:name w:val="Style5"/>
    <w:basedOn w:val="Normal"/>
    <w:qFormat/>
    <w:pPr>
      <w:spacing w:lineRule="auto" w:line="257" w:before="0" w:after="160"/>
    </w:pPr>
    <w:rPr>
      <w:rFonts w:ascii="Calibri" w:hAnsi="Calibri" w:cs="Calibri"/>
      <w:sz w:val="22"/>
      <w:szCs w:val="22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17</TotalTime>
  <Application>LibreOffice/26.2.5.2$Windows_X86_64 LibreOffice_project/cd7284b4cbbfeb507e630c1aac019f4157393acb</Application>
  <AppVersion>15.0000</AppVersion>
  <Pages>1</Pages>
  <Words>216</Words>
  <Characters>1372</Characters>
  <CharactersWithSpaces>1684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2021-07-20T12:50:00Z</dcterms:created>
  <dc:creator>UG</dc:creator>
  <dc:description/>
  <cp:keywords/>
  <dc:language>pl-PL</dc:language>
  <cp:lastModifiedBy>Iwona</cp:lastModifiedBy>
  <cp:lastPrinted>2021-07-28T13:35:00Z</cp:lastPrinted>
  <dcterms:modified xsi:type="dcterms:W3CDTF">2026-08-03T18:46:00Z</dcterms:modified>
  <cp:revision>19</cp:revision>
  <dc:subject/>
  <dc:title>Gmina Czarny Dunajec –  Urząd Gminy</dc:title>
</cp:coreProperties>
</file>